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6B6" w:rsidRDefault="001D56B6" w:rsidP="001D56B6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1D56B6" w:rsidRDefault="00800EEE" w:rsidP="001D56B6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65</w:t>
      </w:r>
      <w:r w:rsidR="001D56B6">
        <w:rPr>
          <w:b/>
          <w:lang w:val="hr-HR"/>
        </w:rPr>
        <w:t xml:space="preserve">. sjednice Upravnog vijeća </w:t>
      </w:r>
    </w:p>
    <w:p w:rsidR="001D56B6" w:rsidRDefault="001D56B6" w:rsidP="001D56B6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28.4.2021.godine</w:t>
      </w:r>
    </w:p>
    <w:p w:rsidR="001D56B6" w:rsidRDefault="001D56B6" w:rsidP="001D56B6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1D56B6" w:rsidRDefault="001D56B6" w:rsidP="001D56B6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17,30 sati</w:t>
      </w:r>
    </w:p>
    <w:p w:rsidR="001D56B6" w:rsidRDefault="001D56B6" w:rsidP="001D56B6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Mikuš-Krešić    - predstavnica osnivača – predsjednica Upravnog vijeća               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1D56B6" w:rsidRDefault="001D56B6" w:rsidP="001D56B6">
      <w:pPr>
        <w:spacing w:line="276" w:lineRule="auto"/>
        <w:outlineLvl w:val="0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  <w:r>
        <w:rPr>
          <w:lang w:val="hr-HR"/>
        </w:rPr>
        <w:t>Ostali nazočni: v.d.ravnateljice Ankica Bratko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outlineLvl w:val="0"/>
        <w:rPr>
          <w:lang w:val="hr-HR"/>
        </w:rPr>
      </w:pPr>
    </w:p>
    <w:p w:rsidR="001D56B6" w:rsidRDefault="001D56B6" w:rsidP="001D56B6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>Sjednicu Upravnog vijeća otvara predsjednica Upravnog vijeća Višnja Mikuš-Krešić -  svima želi dobrodošlicu, te puno uspje</w:t>
      </w:r>
      <w:r w:rsidR="00800EEE">
        <w:rPr>
          <w:lang w:val="hr-HR"/>
        </w:rPr>
        <w:t>ha u radu. Napominje da je to 65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Pr="00180CD6" w:rsidRDefault="001D56B6" w:rsidP="001D56B6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1D56B6" w:rsidRPr="00E270D9" w:rsidRDefault="00800EEE" w:rsidP="001D56B6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 64</w:t>
      </w:r>
      <w:r w:rsidR="001D56B6">
        <w:rPr>
          <w:lang w:val="hr-HR"/>
        </w:rPr>
        <w:t xml:space="preserve">. sjednice Upravnog vijeća </w:t>
      </w:r>
    </w:p>
    <w:p w:rsidR="001D56B6" w:rsidRPr="006D5A8F" w:rsidRDefault="001D56B6" w:rsidP="001D56B6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sklapanju </w:t>
      </w:r>
      <w:r w:rsidR="00D74F8B">
        <w:rPr>
          <w:lang w:val="hr-HR"/>
        </w:rPr>
        <w:t>ugovora o radu s Mirjanom Lučić</w:t>
      </w:r>
    </w:p>
    <w:p w:rsidR="001D56B6" w:rsidRDefault="001D56B6" w:rsidP="001D56B6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Razno</w:t>
      </w:r>
    </w:p>
    <w:p w:rsidR="001D56B6" w:rsidRDefault="001D56B6" w:rsidP="001D56B6">
      <w:pPr>
        <w:spacing w:line="276" w:lineRule="auto"/>
        <w:ind w:left="142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1D56B6" w:rsidRDefault="001D56B6" w:rsidP="001D56B6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 w:rsidR="00800EEE">
        <w:rPr>
          <w:lang w:val="hr-HR"/>
        </w:rPr>
        <w:t xml:space="preserve"> upoznati su sa Zapisnikom sa 64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1D56B6" w:rsidRDefault="001D56B6" w:rsidP="001D56B6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1D56B6" w:rsidRDefault="001D56B6" w:rsidP="001D56B6">
      <w:pPr>
        <w:spacing w:line="276" w:lineRule="auto"/>
        <w:jc w:val="both"/>
        <w:rPr>
          <w:lang w:val="hr-HR"/>
        </w:rPr>
      </w:pPr>
    </w:p>
    <w:p w:rsidR="001D56B6" w:rsidRDefault="001D56B6" w:rsidP="001D56B6">
      <w:pPr>
        <w:spacing w:line="276" w:lineRule="auto"/>
        <w:jc w:val="both"/>
        <w:rPr>
          <w:lang w:val="hr-HR"/>
        </w:rPr>
      </w:pPr>
    </w:p>
    <w:p w:rsidR="001D56B6" w:rsidRDefault="001D56B6" w:rsidP="001D56B6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>
        <w:rPr>
          <w:b/>
          <w:lang w:val="hr-HR"/>
        </w:rPr>
        <w:t>Z A K L J U Č A K</w:t>
      </w:r>
    </w:p>
    <w:p w:rsidR="001D56B6" w:rsidRDefault="001D56B6" w:rsidP="001D56B6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</w:t>
      </w:r>
      <w:r w:rsidR="00800EEE">
        <w:rPr>
          <w:b/>
          <w:lang w:val="hr-HR"/>
        </w:rPr>
        <w:t>isnik sa 64</w:t>
      </w:r>
      <w:r>
        <w:rPr>
          <w:b/>
          <w:lang w:val="hr-HR"/>
        </w:rPr>
        <w:t>. sjednice Upravnog vijeća</w:t>
      </w:r>
    </w:p>
    <w:p w:rsidR="001D56B6" w:rsidRPr="00E270D9" w:rsidRDefault="001D56B6" w:rsidP="001D56B6">
      <w:pPr>
        <w:spacing w:line="276" w:lineRule="auto"/>
        <w:jc w:val="both"/>
        <w:rPr>
          <w:b/>
          <w:lang w:val="hr-HR"/>
        </w:rPr>
      </w:pPr>
    </w:p>
    <w:p w:rsidR="001D56B6" w:rsidRDefault="001D56B6" w:rsidP="001D56B6">
      <w:pPr>
        <w:spacing w:line="276" w:lineRule="auto"/>
        <w:jc w:val="both"/>
        <w:rPr>
          <w:lang w:val="hr-HR"/>
        </w:rPr>
      </w:pPr>
    </w:p>
    <w:p w:rsidR="001D56B6" w:rsidRDefault="001D56B6" w:rsidP="001D56B6">
      <w:pPr>
        <w:spacing w:line="276" w:lineRule="auto"/>
        <w:jc w:val="both"/>
        <w:rPr>
          <w:lang w:val="hr-HR"/>
        </w:rPr>
      </w:pPr>
    </w:p>
    <w:p w:rsidR="001D56B6" w:rsidRPr="00545B70" w:rsidRDefault="001D56B6" w:rsidP="001D56B6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lastRenderedPageBreak/>
        <w:t>Ad 2</w:t>
      </w:r>
      <w:r w:rsidRPr="00545B70">
        <w:rPr>
          <w:b/>
          <w:lang w:val="hr-HR"/>
        </w:rPr>
        <w:t>.</w:t>
      </w:r>
    </w:p>
    <w:p w:rsidR="001D56B6" w:rsidRDefault="001D56B6" w:rsidP="001D56B6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produljivanje radnog odnosa temeljem prethodno raspisanog natječaja s Mirjanom Lučić – nestručno zastupljena osoba. Ugovor se sklapa na određeno puno radno vrijeme najduže do 5 mjeseci na radno mjesto odgojitelja/ice predškolske djece. Na natječaj se nije javila niti jedna osoba koja zadovoljava formalne uvjete natječaja.</w:t>
      </w:r>
    </w:p>
    <w:p w:rsidR="001D56B6" w:rsidRDefault="001D56B6" w:rsidP="001D56B6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1D56B6" w:rsidRDefault="001D56B6" w:rsidP="001D56B6">
      <w:pPr>
        <w:spacing w:line="256" w:lineRule="auto"/>
        <w:jc w:val="both"/>
        <w:rPr>
          <w:rFonts w:eastAsia="Calibri"/>
          <w:lang w:val="hr-HR"/>
        </w:rPr>
      </w:pPr>
    </w:p>
    <w:p w:rsidR="001D56B6" w:rsidRDefault="001D56B6" w:rsidP="001D56B6">
      <w:pPr>
        <w:spacing w:line="256" w:lineRule="auto"/>
        <w:jc w:val="both"/>
        <w:rPr>
          <w:rFonts w:eastAsia="Calibri"/>
          <w:lang w:val="hr-HR"/>
        </w:rPr>
      </w:pPr>
    </w:p>
    <w:p w:rsidR="001D56B6" w:rsidRDefault="001D56B6" w:rsidP="001D56B6">
      <w:pPr>
        <w:spacing w:line="256" w:lineRule="auto"/>
        <w:jc w:val="both"/>
        <w:rPr>
          <w:rFonts w:eastAsia="Calibri"/>
          <w:lang w:val="hr-HR"/>
        </w:rPr>
      </w:pPr>
    </w:p>
    <w:p w:rsidR="001D56B6" w:rsidRDefault="001D56B6" w:rsidP="001D56B6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1D56B6" w:rsidRDefault="001D56B6" w:rsidP="001D56B6">
      <w:pPr>
        <w:pStyle w:val="Odlomakpopisa"/>
        <w:numPr>
          <w:ilvl w:val="0"/>
          <w:numId w:val="2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>Donosi se Odluka o zasnivanju radnog odnosa s Mirjanom Lučić  na određeno puno radno vrijeme do 5 mjeseci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4.</w:t>
      </w:r>
    </w:p>
    <w:p w:rsidR="001D56B6" w:rsidRDefault="001D56B6" w:rsidP="001D56B6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1D56B6" w:rsidRDefault="001D56B6" w:rsidP="001D56B6">
      <w:pPr>
        <w:spacing w:line="276" w:lineRule="auto"/>
        <w:rPr>
          <w:lang w:val="hr-HR"/>
        </w:rPr>
      </w:pPr>
    </w:p>
    <w:p w:rsidR="001D56B6" w:rsidRDefault="001D56B6" w:rsidP="001D56B6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18,00 sati.                                                  </w:t>
      </w: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</w:rPr>
      </w:pP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Mikuš-Krešić</w:t>
      </w: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1D56B6" w:rsidRDefault="001D56B6" w:rsidP="001D56B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1D56B6" w:rsidRDefault="001D56B6" w:rsidP="001D56B6"/>
    <w:p w:rsidR="001D56B6" w:rsidRPr="00330DBF" w:rsidRDefault="001D56B6" w:rsidP="001D56B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800EEE">
        <w:rPr>
          <w:rStyle w:val="StilPodebljano"/>
          <w:lang w:val="hr-HR"/>
        </w:rPr>
        <w:t>601-05/21-01/26</w:t>
      </w:r>
      <w:bookmarkStart w:id="1" w:name="_GoBack"/>
      <w:bookmarkEnd w:id="1"/>
    </w:p>
    <w:p w:rsidR="001D56B6" w:rsidRPr="00330DBF" w:rsidRDefault="001D56B6" w:rsidP="001D56B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>
        <w:rPr>
          <w:rStyle w:val="StilPodebljano"/>
          <w:lang w:val="hr-HR"/>
        </w:rPr>
        <w:t>251-642-01-21-01-01</w:t>
      </w:r>
    </w:p>
    <w:p w:rsidR="001D56B6" w:rsidRDefault="001D56B6" w:rsidP="001D56B6">
      <w:pPr>
        <w:spacing w:line="276" w:lineRule="auto"/>
      </w:pPr>
      <w:r>
        <w:rPr>
          <w:rStyle w:val="StilPodebljano"/>
          <w:lang w:val="hr-HR"/>
        </w:rPr>
        <w:t>Sesvete, 28.4.2021.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1D56B6" w:rsidRDefault="001D56B6" w:rsidP="001D56B6"/>
    <w:p w:rsidR="001D56B6" w:rsidRDefault="001D56B6" w:rsidP="001D56B6"/>
    <w:p w:rsidR="001D56B6" w:rsidRDefault="001D56B6" w:rsidP="001D56B6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6B6"/>
    <w:rsid w:val="00077B8F"/>
    <w:rsid w:val="001D56B6"/>
    <w:rsid w:val="001E6C31"/>
    <w:rsid w:val="00800EEE"/>
    <w:rsid w:val="00D7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56B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1D56B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6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D56B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1D56B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2021-09-24T12:09:00Z</cp:lastPrinted>
  <dcterms:created xsi:type="dcterms:W3CDTF">2021-09-24T11:55:00Z</dcterms:created>
  <dcterms:modified xsi:type="dcterms:W3CDTF">2021-09-27T13:25:00Z</dcterms:modified>
</cp:coreProperties>
</file>